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2D" w:rsidRPr="00DD792D" w:rsidRDefault="00DD792D" w:rsidP="00DD792D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11"/>
      <w:r w:rsidRPr="00DD79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 xml:space="preserve">MẪU: </w:t>
      </w:r>
      <w:bookmarkStart w:id="1" w:name="_GoBack"/>
      <w:r w:rsidRPr="00DD79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NNVR11</w:t>
      </w:r>
      <w:bookmarkEnd w:id="0"/>
      <w:bookmarkEnd w:id="1"/>
      <w:r w:rsidRPr="00DD79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</w:t>
      </w:r>
      <w:r w:rsidRPr="00DD79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Ban hành kèm theo Quyết định số: 1085/QĐ-TCHQ ngày 31/3/2017 của Tổng cục trưởng Tổng cục Hải quan</w:t>
      </w:r>
      <w:r w:rsidRPr="00DD79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DD792D" w:rsidRPr="00DD792D" w:rsidRDefault="00DD792D" w:rsidP="00DD792D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CỘNG HÒA XÃ HỘI CHỦ NGHĨA VIỆT NAM</w:t>
      </w:r>
      <w:r w:rsidRPr="00DD7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Độc lập - Tự do - Hạnh phúc</w:t>
      </w:r>
      <w:r w:rsidRPr="00DD7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--------------</w:t>
      </w:r>
    </w:p>
    <w:p w:rsidR="00DD792D" w:rsidRPr="00DD792D" w:rsidRDefault="00DD792D" w:rsidP="00DD792D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D792D" w:rsidRPr="00DD792D" w:rsidRDefault="00DD792D" w:rsidP="00DD792D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chuong_pl_11_name"/>
      <w:r w:rsidRPr="00DD7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ĐƠN XIN ĐI NƯỚC NGOÀI GIẢI QUYẾT VIỆC RIÊNG</w:t>
      </w:r>
      <w:bookmarkEnd w:id="2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6239"/>
      </w:tblGrid>
      <w:tr w:rsidR="00DD792D" w:rsidRPr="00DD792D" w:rsidTr="00DD792D">
        <w:trPr>
          <w:tblCellSpacing w:w="0" w:type="dxa"/>
        </w:trPr>
        <w:tc>
          <w:tcPr>
            <w:tcW w:w="1650" w:type="pct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D792D" w:rsidRPr="00DD792D" w:rsidRDefault="00DD792D" w:rsidP="00DD792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Kính gửi:</w:t>
            </w:r>
          </w:p>
        </w:tc>
        <w:tc>
          <w:tcPr>
            <w:tcW w:w="3300" w:type="pct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D792D" w:rsidRPr="00DD792D" w:rsidRDefault="00DD792D" w:rsidP="00DD792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Lãnh đạo Cục Hải quan tỉnh, </w:t>
            </w:r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.. (1)</w:t>
            </w:r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.;</w:t>
            </w:r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Phòng </w:t>
            </w:r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(Chi </w:t>
            </w:r>
            <w:proofErr w:type="spellStart"/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cục</w:t>
            </w:r>
            <w:proofErr w:type="spellEnd"/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ĐKS…)…………(2</w:t>
            </w:r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)</w:t>
            </w:r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…</w:t>
            </w:r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D792D" w:rsidRPr="00DD792D" w:rsidRDefault="00DD792D" w:rsidP="00DD792D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9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792D" w:rsidRPr="00DD792D" w:rsidRDefault="00DD792D" w:rsidP="00DD792D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92D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Tôi tên là: …...............................................(</w:t>
      </w:r>
      <w:r w:rsidRPr="00DD792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D792D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) ….............................................................</w:t>
      </w:r>
    </w:p>
    <w:p w:rsidR="00DD792D" w:rsidRPr="00DD792D" w:rsidRDefault="00DD792D" w:rsidP="00DD792D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92D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Chức vụ, đơn vị công tác: ….........................................(</w:t>
      </w:r>
      <w:r w:rsidRPr="00DD792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D792D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) ….....................................</w:t>
      </w:r>
      <w:r w:rsidRPr="00DD792D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</w:p>
    <w:p w:rsidR="00DD792D" w:rsidRPr="00DD792D" w:rsidRDefault="00DD792D" w:rsidP="00DD792D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92D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Tôi làm đơn này đề nghị Lãnh đạo Cục H</w:t>
      </w:r>
      <w:r w:rsidRPr="00DD792D">
        <w:rPr>
          <w:rFonts w:ascii="Times New Roman" w:eastAsia="Times New Roman" w:hAnsi="Times New Roman" w:cs="Times New Roman"/>
          <w:color w:val="000000"/>
          <w:sz w:val="24"/>
          <w:szCs w:val="24"/>
        </w:rPr>
        <w:t>Q </w:t>
      </w:r>
      <w:r w:rsidRPr="00DD792D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tỉnh, TP</w:t>
      </w:r>
      <w:r w:rsidRPr="00DD79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….(1)… </w:t>
      </w:r>
      <w:proofErr w:type="spellStart"/>
      <w:r w:rsidRPr="00DD792D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DD79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D792D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Phòng </w:t>
      </w:r>
      <w:r w:rsidRPr="00DD79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(Chi </w:t>
      </w:r>
      <w:proofErr w:type="spellStart"/>
      <w:r w:rsidRPr="00DD792D">
        <w:rPr>
          <w:rFonts w:ascii="Times New Roman" w:eastAsia="Times New Roman" w:hAnsi="Times New Roman" w:cs="Times New Roman"/>
          <w:color w:val="000000"/>
          <w:sz w:val="24"/>
          <w:szCs w:val="24"/>
        </w:rPr>
        <w:t>cục</w:t>
      </w:r>
      <w:proofErr w:type="spellEnd"/>
      <w:r w:rsidRPr="00DD792D">
        <w:rPr>
          <w:rFonts w:ascii="Times New Roman" w:eastAsia="Times New Roman" w:hAnsi="Times New Roman" w:cs="Times New Roman"/>
          <w:color w:val="000000"/>
          <w:sz w:val="24"/>
          <w:szCs w:val="24"/>
        </w:rPr>
        <w:t>) </w:t>
      </w:r>
      <w:r w:rsidRPr="00DD792D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.........(</w:t>
      </w:r>
      <w:r w:rsidRPr="00DD79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D792D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)......... xem xét, chấp thuận cho tôi được nghỉ .........(</w:t>
      </w:r>
      <w:r w:rsidRPr="00DD792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D792D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)......... để đi .........(</w:t>
      </w:r>
      <w:r w:rsidRPr="00DD792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D792D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)......... tại .........(</w:t>
      </w:r>
      <w:r w:rsidRPr="00DD792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D792D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)....</w:t>
      </w:r>
    </w:p>
    <w:p w:rsidR="00DD792D" w:rsidRPr="00DD792D" w:rsidRDefault="00DD792D" w:rsidP="00DD792D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92D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Thời gian từ ngày </w:t>
      </w:r>
      <w:r w:rsidRPr="00DD792D">
        <w:rPr>
          <w:rFonts w:ascii="Times New Roman" w:eastAsia="Times New Roman" w:hAnsi="Times New Roman" w:cs="Times New Roman"/>
          <w:color w:val="000000"/>
          <w:sz w:val="24"/>
          <w:szCs w:val="24"/>
        </w:rPr>
        <w:t>…../…./…. </w:t>
      </w:r>
      <w:r w:rsidRPr="00DD792D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đến ngày</w:t>
      </w:r>
      <w:r w:rsidRPr="00DD792D">
        <w:rPr>
          <w:rFonts w:ascii="Times New Roman" w:eastAsia="Times New Roman" w:hAnsi="Times New Roman" w:cs="Times New Roman"/>
          <w:color w:val="000000"/>
          <w:sz w:val="24"/>
          <w:szCs w:val="24"/>
        </w:rPr>
        <w:t>…../…./….</w:t>
      </w:r>
    </w:p>
    <w:p w:rsidR="00DD792D" w:rsidRPr="00DD792D" w:rsidRDefault="00DD792D" w:rsidP="00DD792D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92D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Mọi thủ tục, chi phí cho chuyến đi nước ngoài do cá nhân tôi tự túc.</w:t>
      </w:r>
    </w:p>
    <w:p w:rsidR="00DD792D" w:rsidRPr="00DD792D" w:rsidRDefault="00DD792D" w:rsidP="00DD792D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92D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Trong thời gian </w:t>
      </w:r>
      <w:r w:rsidRPr="00DD792D">
        <w:rPr>
          <w:rFonts w:ascii="Times New Roman" w:eastAsia="Times New Roman" w:hAnsi="Times New Roman" w:cs="Times New Roman"/>
          <w:color w:val="000000"/>
          <w:sz w:val="24"/>
          <w:szCs w:val="24"/>
        </w:rPr>
        <w:t>ở </w:t>
      </w:r>
      <w:r w:rsidRPr="00DD792D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nước ngoài, </w:t>
      </w:r>
      <w:proofErr w:type="spellStart"/>
      <w:r w:rsidRPr="00DD792D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DD79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D792D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cam kết chấp hành nghiêm túc pháp luật của nhà nước Việt Nam và của nước sở tại</w:t>
      </w:r>
      <w:r w:rsidRPr="00DD79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792D" w:rsidRPr="00DD792D" w:rsidRDefault="00DD792D" w:rsidP="00DD792D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92D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Kính mong Lãnh đạo Cục HQ tỉnh, TP...(</w:t>
      </w:r>
      <w:r w:rsidRPr="00DD792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D792D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)</w:t>
      </w:r>
      <w:r w:rsidRPr="00DD792D">
        <w:rPr>
          <w:rFonts w:ascii="Times New Roman" w:eastAsia="Times New Roman" w:hAnsi="Times New Roman" w:cs="Times New Roman"/>
          <w:color w:val="000000"/>
          <w:sz w:val="24"/>
          <w:szCs w:val="24"/>
        </w:rPr>
        <w:t>… </w:t>
      </w:r>
      <w:r w:rsidRPr="00DD792D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và Phòng (Chi cục, Đội KS...) </w:t>
      </w:r>
      <w:r w:rsidRPr="00DD792D">
        <w:rPr>
          <w:rFonts w:ascii="Times New Roman" w:eastAsia="Times New Roman" w:hAnsi="Times New Roman" w:cs="Times New Roman"/>
          <w:color w:val="000000"/>
          <w:sz w:val="24"/>
          <w:szCs w:val="24"/>
        </w:rPr>
        <w:t>…… </w:t>
      </w:r>
      <w:r w:rsidRPr="00DD792D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(2)</w:t>
      </w:r>
      <w:r w:rsidRPr="00DD792D">
        <w:rPr>
          <w:rFonts w:ascii="Times New Roman" w:eastAsia="Times New Roman" w:hAnsi="Times New Roman" w:cs="Times New Roman"/>
          <w:color w:val="000000"/>
          <w:sz w:val="24"/>
          <w:szCs w:val="24"/>
        </w:rPr>
        <w:t>…… </w:t>
      </w:r>
      <w:r w:rsidRPr="00DD792D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xem xét, giải quyết./.</w:t>
      </w:r>
    </w:p>
    <w:p w:rsidR="00DD792D" w:rsidRPr="00DD792D" w:rsidRDefault="00DD792D" w:rsidP="00DD792D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9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2995"/>
        <w:gridCol w:w="842"/>
        <w:gridCol w:w="3838"/>
      </w:tblGrid>
      <w:tr w:rsidR="00DD792D" w:rsidRPr="00DD792D" w:rsidTr="00DD792D">
        <w:trPr>
          <w:tblCellSpacing w:w="0" w:type="dxa"/>
        </w:trPr>
        <w:tc>
          <w:tcPr>
            <w:tcW w:w="2950" w:type="pct"/>
            <w:gridSpan w:val="3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D792D" w:rsidRPr="00DD792D" w:rsidRDefault="00DD792D" w:rsidP="00DD79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Ý KIẾN CỦA PHÒNG (CHI CỤC, ĐỘI KS)</w:t>
            </w:r>
            <w:proofErr w:type="gramStart"/>
            <w:r w:rsidRPr="00DD7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…(</w:t>
            </w:r>
            <w:proofErr w:type="gramEnd"/>
            <w:r w:rsidRPr="00DD7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2)…</w:t>
            </w:r>
          </w:p>
          <w:p w:rsidR="00DD792D" w:rsidRPr="00DD792D" w:rsidRDefault="00DD792D" w:rsidP="00DD79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pct"/>
            <w:vMerge w:val="restart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D792D" w:rsidRPr="00DD792D" w:rsidRDefault="00DD792D" w:rsidP="00DD79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D79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……..</w:t>
            </w:r>
            <w:r w:rsidRPr="00DD79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,</w:t>
            </w:r>
            <w:proofErr w:type="gramEnd"/>
            <w:r w:rsidRPr="00DD79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 xml:space="preserve"> ngày.... tháng.... năm</w:t>
            </w:r>
            <w:r w:rsidRPr="00DD79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…..</w:t>
            </w:r>
            <w:r w:rsidRPr="00DD79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DD7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</w:t>
            </w:r>
            <w:proofErr w:type="spellEnd"/>
            <w:r w:rsidRPr="00DD7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7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làm</w:t>
            </w:r>
            <w:proofErr w:type="spellEnd"/>
            <w:r w:rsidRPr="00DD7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7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đơn</w:t>
            </w:r>
            <w:proofErr w:type="spellEnd"/>
            <w:r w:rsidRPr="00DD7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D79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</w:t>
            </w:r>
            <w:r w:rsidRPr="00DD79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ý, </w:t>
            </w:r>
            <w:r w:rsidRPr="00DD79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ghi rõ họ tên)</w:t>
            </w:r>
          </w:p>
        </w:tc>
      </w:tr>
      <w:tr w:rsidR="00DD792D" w:rsidRPr="00DD792D" w:rsidTr="00DD792D">
        <w:trPr>
          <w:tblCellSpacing w:w="0" w:type="dxa"/>
        </w:trPr>
        <w:tc>
          <w:tcPr>
            <w:tcW w:w="900" w:type="pct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D792D" w:rsidRPr="00DD792D" w:rsidRDefault="00DD792D" w:rsidP="00DD79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0" w:type="pct"/>
            <w:gridSpan w:val="2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D792D" w:rsidRPr="00DD792D" w:rsidRDefault="00DD792D" w:rsidP="00DD79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D79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……..</w:t>
            </w:r>
            <w:r w:rsidRPr="00DD79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,</w:t>
            </w:r>
            <w:proofErr w:type="gramEnd"/>
            <w:r w:rsidRPr="00DD79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 xml:space="preserve"> ngày.... tháng.... năm</w:t>
            </w:r>
            <w:r w:rsidRPr="00DD79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…..</w:t>
            </w:r>
            <w:r w:rsidRPr="00DD79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DD79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DD79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 </w:t>
            </w:r>
            <w:r w:rsidRPr="00DD79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ghi rõ họ tên</w:t>
            </w:r>
            <w:r w:rsidRPr="00DD79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D79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chức</w:t>
            </w:r>
            <w:proofErr w:type="spellEnd"/>
            <w:r w:rsidRPr="00DD79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79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vụ</w:t>
            </w:r>
            <w:proofErr w:type="spellEnd"/>
            <w:r w:rsidRPr="00DD79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)</w:t>
            </w:r>
          </w:p>
          <w:p w:rsidR="00DD792D" w:rsidRPr="00DD792D" w:rsidRDefault="00DD792D" w:rsidP="00DD79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D792D" w:rsidRPr="00DD792D" w:rsidRDefault="00DD792D" w:rsidP="00DD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792D" w:rsidRPr="00DD792D" w:rsidTr="00DD792D">
        <w:trPr>
          <w:tblCellSpacing w:w="0" w:type="dxa"/>
        </w:trPr>
        <w:tc>
          <w:tcPr>
            <w:tcW w:w="5000" w:type="pct"/>
            <w:gridSpan w:val="4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D792D" w:rsidRPr="00DD792D" w:rsidRDefault="00DD792D" w:rsidP="00DD79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Ý KIẾN CỦA </w:t>
            </w:r>
            <w:r w:rsidRPr="00DD7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LÃNH ĐẠO CỤC HẢI QUAN TỈNH, TP... (1)...</w:t>
            </w:r>
          </w:p>
          <w:p w:rsidR="00DD792D" w:rsidRPr="00DD792D" w:rsidRDefault="00DD792D" w:rsidP="00DD792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Đồng ý với đề nghị của Phòng (</w:t>
            </w:r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 </w:t>
            </w:r>
            <w:proofErr w:type="spellStart"/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cục</w:t>
            </w:r>
            <w:proofErr w:type="spellEnd"/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) </w:t>
            </w:r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…(2)… </w:t>
            </w:r>
            <w:proofErr w:type="spellStart"/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</w:t>
            </w:r>
            <w:proofErr w:type="spellEnd"/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</w:t>
            </w:r>
            <w:proofErr w:type="spellEnd"/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cán</w:t>
            </w:r>
            <w:proofErr w:type="spellEnd"/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bộ</w:t>
            </w:r>
            <w:proofErr w:type="spellEnd"/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hoặc</w:t>
            </w:r>
            <w:proofErr w:type="spellEnd"/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</w:t>
            </w:r>
            <w:proofErr w:type="spellEnd"/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 </w:t>
            </w:r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tại Tờ trình ngày.../.../...để ông (bà)...(</w:t>
            </w:r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)..., nghỉ...(</w:t>
            </w:r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5)… </w:t>
            </w:r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để đi...(</w:t>
            </w:r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).... tại...(</w:t>
            </w:r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)...</w:t>
            </w:r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</w:t>
            </w:r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hời gian từ ngày.../.../... đến ngày.../.../... Mọi thủ tục, chi phí cho chuyến đi do cá nhân tự túc./.</w:t>
            </w:r>
          </w:p>
        </w:tc>
      </w:tr>
      <w:tr w:rsidR="00DD792D" w:rsidRPr="00DD792D" w:rsidTr="00DD792D">
        <w:trPr>
          <w:tblCellSpacing w:w="0" w:type="dxa"/>
        </w:trPr>
        <w:tc>
          <w:tcPr>
            <w:tcW w:w="2500" w:type="pct"/>
            <w:gridSpan w:val="2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D792D" w:rsidRPr="00DD792D" w:rsidRDefault="00DD792D" w:rsidP="00DD792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D7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Nơi</w:t>
            </w:r>
            <w:proofErr w:type="spellEnd"/>
            <w:r w:rsidRPr="00DD7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7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nhận</w:t>
            </w:r>
            <w:proofErr w:type="spellEnd"/>
            <w:proofErr w:type="gramStart"/>
            <w:r w:rsidRPr="00DD7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proofErr w:type="gramEnd"/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Như</w:t>
            </w:r>
            <w:proofErr w:type="spellEnd"/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trên</w:t>
            </w:r>
            <w:proofErr w:type="spellEnd"/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Ông</w:t>
            </w:r>
            <w:proofErr w:type="spellEnd"/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</w:t>
            </w:r>
            <w:proofErr w:type="spellEnd"/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)…..(2)….;</w:t>
            </w:r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Lưu</w:t>
            </w:r>
            <w:proofErr w:type="spellEnd"/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TCCB, HSCB.</w:t>
            </w:r>
          </w:p>
        </w:tc>
        <w:tc>
          <w:tcPr>
            <w:tcW w:w="2500" w:type="pct"/>
            <w:gridSpan w:val="2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D792D" w:rsidRPr="00DD792D" w:rsidRDefault="00DD792D" w:rsidP="00DD79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…….</w:t>
            </w:r>
            <w:r w:rsidRPr="00DD79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, ngày.... tháng.... năm</w:t>
            </w:r>
            <w:r w:rsidRPr="00DD79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…..</w:t>
            </w:r>
            <w:r w:rsidRPr="00DD7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LÃNH ĐẠO </w:t>
            </w:r>
            <w:r w:rsidRPr="00DD7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CỤC HẢI QUAN TỈNH, TP</w:t>
            </w:r>
            <w:r w:rsidRPr="00DD7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(K</w:t>
            </w:r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ý, </w:t>
            </w:r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ghi rõ họ tên</w:t>
            </w:r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đóng</w:t>
            </w:r>
            <w:proofErr w:type="spellEnd"/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dấu</w:t>
            </w:r>
            <w:proofErr w:type="spellEnd"/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)</w:t>
            </w:r>
          </w:p>
        </w:tc>
      </w:tr>
      <w:tr w:rsidR="00DD792D" w:rsidRPr="00DD792D" w:rsidTr="00DD792D">
        <w:trPr>
          <w:tblCellSpacing w:w="0" w:type="dxa"/>
        </w:trPr>
        <w:tc>
          <w:tcPr>
            <w:tcW w:w="2040" w:type="dxa"/>
            <w:vAlign w:val="center"/>
            <w:hideMark/>
          </w:tcPr>
          <w:p w:rsidR="00DD792D" w:rsidRPr="00DD792D" w:rsidRDefault="00DD792D" w:rsidP="00DD792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70" w:type="dxa"/>
            <w:vAlign w:val="center"/>
            <w:hideMark/>
          </w:tcPr>
          <w:p w:rsidR="00DD792D" w:rsidRPr="00DD792D" w:rsidRDefault="00DD792D" w:rsidP="00DD792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:rsidR="00DD792D" w:rsidRPr="00DD792D" w:rsidRDefault="00DD792D" w:rsidP="00DD792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5" w:type="dxa"/>
            <w:vAlign w:val="center"/>
            <w:hideMark/>
          </w:tcPr>
          <w:p w:rsidR="00DD792D" w:rsidRPr="00DD792D" w:rsidRDefault="00DD792D" w:rsidP="00DD792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D792D" w:rsidRPr="00DD792D" w:rsidRDefault="00DD792D" w:rsidP="00DD792D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9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Gh</w:t>
      </w:r>
      <w:proofErr w:type="spellStart"/>
      <w:r w:rsidRPr="00DD79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proofErr w:type="spellEnd"/>
      <w:r w:rsidRPr="00DD79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DD79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ch</w:t>
      </w:r>
      <w:r w:rsidRPr="00DD79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ú</w:t>
      </w:r>
      <w:r w:rsidRPr="00DD79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:</w:t>
      </w:r>
      <w:r w:rsidRPr="00DD792D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M</w:t>
      </w:r>
      <w:r w:rsidRPr="00DD792D">
        <w:rPr>
          <w:rFonts w:ascii="Times New Roman" w:eastAsia="Times New Roman" w:hAnsi="Times New Roman" w:cs="Times New Roman"/>
          <w:color w:val="000000"/>
          <w:sz w:val="24"/>
          <w:szCs w:val="24"/>
        </w:rPr>
        <w:t>ẫ</w:t>
      </w:r>
      <w:r w:rsidRPr="00DD792D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u này dùng cho Phó Trưởng phòng và tương đương trở xuống của Cục HQ tỉnh, TP. (1): Tên đơn vị; (2): Ghi rõ tên Phòng, Chi cục và tương đương; (3): Ghi rõ họ tên; (4): Ghi r</w:t>
      </w:r>
      <w:r w:rsidRPr="00DD792D">
        <w:rPr>
          <w:rFonts w:ascii="Times New Roman" w:eastAsia="Times New Roman" w:hAnsi="Times New Roman" w:cs="Times New Roman"/>
          <w:color w:val="000000"/>
          <w:sz w:val="24"/>
          <w:szCs w:val="24"/>
        </w:rPr>
        <w:t>õ </w:t>
      </w:r>
      <w:r w:rsidRPr="00DD792D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chức vụ, đơn vị công tác; (5) Ghi rõ nghỉ phép, nghỉ thứ 7-CN hoặc nghỉ Lễ-T</w:t>
      </w:r>
      <w:r w:rsidRPr="00DD792D">
        <w:rPr>
          <w:rFonts w:ascii="Times New Roman" w:eastAsia="Times New Roman" w:hAnsi="Times New Roman" w:cs="Times New Roman"/>
          <w:color w:val="000000"/>
          <w:sz w:val="24"/>
          <w:szCs w:val="24"/>
        </w:rPr>
        <w:t>ế</w:t>
      </w:r>
      <w:r w:rsidRPr="00DD792D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t, (6): Ghi rõ mục đích chuyến đi (du lịch; thăm thân hay khám, chữa bệnh,....); (7): Ghi rõ, chính xác tên nước đến.</w:t>
      </w:r>
    </w:p>
    <w:p w:rsidR="00A85669" w:rsidRPr="00DD792D" w:rsidRDefault="00A85669" w:rsidP="00DD792D">
      <w:pPr>
        <w:rPr>
          <w:rFonts w:ascii="Times New Roman" w:hAnsi="Times New Roman" w:cs="Times New Roman"/>
          <w:sz w:val="24"/>
          <w:szCs w:val="24"/>
        </w:rPr>
      </w:pPr>
    </w:p>
    <w:sectPr w:rsidR="00A85669" w:rsidRPr="00DD79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AF"/>
    <w:rsid w:val="008C0730"/>
    <w:rsid w:val="00A85669"/>
    <w:rsid w:val="00C654AF"/>
    <w:rsid w:val="00DD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700F7D0-8E3E-4B52-A03B-1E7D58F6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2023-02-07T03:48:00Z</dcterms:created>
  <dcterms:modified xsi:type="dcterms:W3CDTF">2023-02-07T03:48:00Z</dcterms:modified>
</cp:coreProperties>
</file>