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5"/>
        <w:gridCol w:w="4383"/>
        <w:gridCol w:w="2632"/>
      </w:tblGrid>
      <w:tr w:rsidR="00373B5B" w:rsidRPr="0018131E" w:rsidTr="000B2F4F">
        <w:tc>
          <w:tcPr>
            <w:tcW w:w="1252" w:type="pct"/>
            <w:shd w:val="clear" w:color="auto" w:fill="auto"/>
          </w:tcPr>
          <w:p w:rsidR="00373B5B" w:rsidRPr="0018131E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BỘ TÀI CHÍNH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KHO BẠC NHÀ NƯỚC</w:t>
            </w:r>
          </w:p>
        </w:tc>
        <w:tc>
          <w:tcPr>
            <w:tcW w:w="2341" w:type="pct"/>
            <w:shd w:val="clear" w:color="auto" w:fill="auto"/>
          </w:tcPr>
          <w:p w:rsidR="00373B5B" w:rsidRPr="0018131E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CỘNG HÒA XÃ HỘI CHỦ NGHĨA VIỆT NAM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  <w:t>---------------</w:t>
            </w:r>
          </w:p>
          <w:p w:rsidR="00373B5B" w:rsidRPr="0018131E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406" w:type="pct"/>
            <w:shd w:val="clear" w:color="auto" w:fill="auto"/>
          </w:tcPr>
          <w:p w:rsidR="00373B5B" w:rsidRPr="0018131E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Mẫu số 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2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-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15b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/NS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của Bộ trưởng Bộ Tài Chính)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…….. Năm NS: ………</w:t>
            </w:r>
          </w:p>
        </w:tc>
      </w:tr>
    </w:tbl>
    <w:p w:rsidR="00373B5B" w:rsidRPr="00A3474A" w:rsidRDefault="00373B5B" w:rsidP="00373B5B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373B5B" w:rsidRDefault="00373B5B" w:rsidP="00373B5B">
      <w:pPr>
        <w:spacing w:before="120"/>
        <w:jc w:val="center"/>
        <w:rPr>
          <w:rFonts w:ascii="Candara" w:hAnsi="Candara" w:cs="Candara"/>
          <w:b/>
          <w:bCs/>
          <w:sz w:val="20"/>
          <w:szCs w:val="20"/>
        </w:rPr>
      </w:pPr>
      <w:r w:rsidRPr="00A3474A">
        <w:rPr>
          <w:rFonts w:ascii="Candara" w:hAnsi="Candara" w:cs="Candara"/>
          <w:b/>
          <w:bCs/>
          <w:sz w:val="20"/>
          <w:szCs w:val="20"/>
        </w:rPr>
        <w:t>LỆNH CHI TRẢ NỢ TRONG NƯỚC B</w:t>
      </w:r>
      <w:r>
        <w:rPr>
          <w:rFonts w:ascii="Candara" w:hAnsi="Candara" w:cs="Candara"/>
          <w:b/>
          <w:bCs/>
          <w:sz w:val="20"/>
          <w:szCs w:val="20"/>
        </w:rPr>
        <w:t>Ằ</w:t>
      </w:r>
      <w:r w:rsidRPr="00A3474A">
        <w:rPr>
          <w:rFonts w:ascii="Candara" w:hAnsi="Candara" w:cs="Candara"/>
          <w:b/>
          <w:bCs/>
          <w:sz w:val="20"/>
          <w:szCs w:val="20"/>
        </w:rPr>
        <w:t>NG NGOẠI TỆ</w:t>
      </w:r>
    </w:p>
    <w:p w:rsidR="00373B5B" w:rsidRPr="000367BE" w:rsidRDefault="00373B5B" w:rsidP="00373B5B">
      <w:pPr>
        <w:spacing w:before="120"/>
        <w:jc w:val="center"/>
        <w:rPr>
          <w:rFonts w:ascii="Candara" w:hAnsi="Candara" w:cs="Candara"/>
          <w:b/>
          <w:bCs/>
          <w:i/>
          <w:iCs/>
          <w:sz w:val="20"/>
          <w:szCs w:val="20"/>
        </w:rPr>
      </w:pPr>
      <w:r w:rsidRPr="000367BE">
        <w:rPr>
          <w:rFonts w:ascii="Candara" w:hAnsi="Candara" w:cs="Candara"/>
          <w:b/>
          <w:bCs/>
          <w:i/>
          <w:iCs/>
          <w:sz w:val="20"/>
          <w:szCs w:val="20"/>
        </w:rPr>
        <w:t xml:space="preserve">(Do Cục Quản </w:t>
      </w:r>
      <w:r w:rsidRPr="000367BE">
        <w:rPr>
          <w:rFonts w:ascii="Candara" w:hAnsi="Candara" w:cs="Candara"/>
          <w:b/>
          <w:bCs/>
          <w:i/>
          <w:iCs/>
          <w:sz w:val="20"/>
          <w:szCs w:val="20"/>
          <w:lang w:val="en-US"/>
        </w:rPr>
        <w:t>l</w:t>
      </w:r>
      <w:r w:rsidRPr="000367BE">
        <w:rPr>
          <w:rFonts w:ascii="Candara" w:hAnsi="Candara" w:cs="Candara"/>
          <w:b/>
          <w:bCs/>
          <w:i/>
          <w:iCs/>
          <w:sz w:val="20"/>
          <w:szCs w:val="20"/>
        </w:rPr>
        <w:t>ý ngân quỹ - KBNN lập)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2"/>
        <w:gridCol w:w="2513"/>
      </w:tblGrid>
      <w:tr w:rsidR="00373B5B" w:rsidRPr="0018131E" w:rsidTr="000B2F4F">
        <w:tc>
          <w:tcPr>
            <w:tcW w:w="3657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73B5B" w:rsidRPr="0018131E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C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ăn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 cứ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kết quả phát hành TPCP đấu thầu, bảo lãnh ……………..</w:t>
            </w:r>
          </w:p>
          <w:p w:rsidR="00373B5B" w:rsidRPr="0018131E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……………………………………………………………………………</w:t>
            </w:r>
          </w:p>
          <w:p w:rsidR="00373B5B" w:rsidRPr="0018131E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Đến hạn thanh toán, ngày …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…..</w:t>
            </w:r>
            <w:proofErr w:type="gramEnd"/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tháng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………năm ………………</w:t>
            </w:r>
          </w:p>
          <w:p w:rsidR="00373B5B" w:rsidRPr="0018131E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Yêu cầu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Sở giao dịch - Kho bạc Nhà nước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chi trả Gốc, l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ã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i, phí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TPCP từ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ngân sách cấp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………………………………………………………</w:t>
            </w:r>
          </w:p>
          <w:p w:rsidR="00373B5B" w:rsidRPr="0018131E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Đơn vị nhận tiền: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……………………………………………………</w:t>
            </w:r>
          </w:p>
          <w:p w:rsidR="00373B5B" w:rsidRPr="0018131E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Tài khoản số: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……………………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Tại NH (KBNN)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……………….</w:t>
            </w:r>
          </w:p>
          <w:p w:rsidR="00373B5B" w:rsidRPr="0018131E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Loại ngoại tệ: …………………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…..</w:t>
            </w:r>
            <w:proofErr w:type="gramEnd"/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Tỷ giá quy đổi ……………….</w:t>
            </w:r>
          </w:p>
          <w:p w:rsidR="00373B5B" w:rsidRPr="0018131E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Ngày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chuyển tiền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…………………………………………………..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B5B" w:rsidRPr="0018131E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PHẦN KBNN GHI</w:t>
            </w:r>
          </w:p>
        </w:tc>
      </w:tr>
      <w:tr w:rsidR="00373B5B" w:rsidRPr="0018131E" w:rsidTr="000B2F4F">
        <w:tc>
          <w:tcPr>
            <w:tcW w:w="365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73B5B" w:rsidRPr="0018131E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B5B" w:rsidRPr="0018131E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Nợ TK: ………………….</w:t>
            </w:r>
          </w:p>
          <w:p w:rsidR="00373B5B" w:rsidRPr="0018131E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Nợ TK: ………………….</w:t>
            </w:r>
          </w:p>
          <w:p w:rsidR="00373B5B" w:rsidRPr="0018131E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Có TK: ………………….</w:t>
            </w:r>
          </w:p>
          <w:p w:rsidR="00373B5B" w:rsidRPr="0018131E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Có TK: ………………….</w:t>
            </w:r>
          </w:p>
          <w:p w:rsidR="00373B5B" w:rsidRPr="0018131E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Mã ĐBHC: …………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…..</w:t>
            </w:r>
            <w:proofErr w:type="gramEnd"/>
          </w:p>
        </w:tc>
      </w:tr>
    </w:tbl>
    <w:p w:rsidR="00373B5B" w:rsidRPr="00A3474A" w:rsidRDefault="00373B5B" w:rsidP="00373B5B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7"/>
        <w:gridCol w:w="834"/>
        <w:gridCol w:w="901"/>
        <w:gridCol w:w="784"/>
        <w:gridCol w:w="1103"/>
        <w:gridCol w:w="907"/>
        <w:gridCol w:w="1388"/>
        <w:gridCol w:w="1356"/>
      </w:tblGrid>
      <w:tr w:rsidR="00373B5B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Nội dung thanh toán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NDKT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ã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chương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ngành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KT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CTMT, DA và HTCT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nguồn NSNN</w:t>
            </w:r>
          </w:p>
        </w:tc>
        <w:tc>
          <w:tcPr>
            <w:tcW w:w="1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Số ti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ề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</w:t>
            </w:r>
          </w:p>
        </w:tc>
      </w:tr>
      <w:tr w:rsidR="00373B5B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Nguyên tệ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VNĐ</w:t>
            </w:r>
          </w:p>
        </w:tc>
      </w:tr>
      <w:tr w:rsidR="00373B5B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1. Thanh toán gốc: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373B5B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373B5B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2. Thanh toán lãi: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373B5B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373B5B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3. Thanh toán phí và chi phí phát sinh khác từ khoản vay: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373B5B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373B5B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right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Tổng cộng: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B5B" w:rsidRPr="00A3474A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</w:tbl>
    <w:p w:rsidR="00373B5B" w:rsidRPr="00A3474A" w:rsidRDefault="00373B5B" w:rsidP="00373B5B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i/>
          <w:iCs/>
          <w:sz w:val="20"/>
          <w:szCs w:val="20"/>
        </w:rPr>
        <w:t>Tổng số tiền ghi bằng chữ (nguyên tệ):</w:t>
      </w:r>
      <w:r w:rsidRPr="00A3474A">
        <w:rPr>
          <w:rFonts w:ascii="Candara" w:hAnsi="Candara" w:cs="Candara"/>
          <w:sz w:val="20"/>
          <w:szCs w:val="20"/>
        </w:rPr>
        <w:t xml:space="preserve">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…………………………………………………………………..</w:t>
      </w:r>
    </w:p>
    <w:p w:rsidR="00373B5B" w:rsidRPr="00A3474A" w:rsidRDefault="00373B5B" w:rsidP="00373B5B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i/>
          <w:iCs/>
          <w:sz w:val="20"/>
          <w:szCs w:val="20"/>
        </w:rPr>
        <w:t>Tổng số tiền ghi bằng chữ (VND):</w:t>
      </w:r>
      <w:r w:rsidRPr="00A3474A">
        <w:rPr>
          <w:rFonts w:ascii="Candara" w:hAnsi="Candara" w:cs="Candara"/>
          <w:sz w:val="20"/>
          <w:szCs w:val="20"/>
        </w:rPr>
        <w:t xml:space="preserve">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………………………………………………………………………..</w:t>
      </w:r>
    </w:p>
    <w:p w:rsidR="00373B5B" w:rsidRPr="00A3474A" w:rsidRDefault="00373B5B" w:rsidP="00373B5B">
      <w:pPr>
        <w:spacing w:before="120"/>
        <w:rPr>
          <w:rFonts w:ascii="Candara" w:hAnsi="Candara" w:cs="Candara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5"/>
        <w:gridCol w:w="4875"/>
      </w:tblGrid>
      <w:tr w:rsidR="00373B5B" w:rsidRPr="0018131E" w:rsidTr="000B2F4F">
        <w:tc>
          <w:tcPr>
            <w:tcW w:w="2396" w:type="pct"/>
            <w:shd w:val="clear" w:color="auto" w:fill="auto"/>
          </w:tcPr>
          <w:p w:rsidR="00373B5B" w:rsidRPr="0018131E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  <w:t>CỤC TRƯỞNG CỤC QUẢN LÝ NGÂN QUỸ</w:t>
            </w:r>
          </w:p>
        </w:tc>
        <w:tc>
          <w:tcPr>
            <w:tcW w:w="2604" w:type="pct"/>
            <w:shd w:val="clear" w:color="auto" w:fill="auto"/>
          </w:tcPr>
          <w:p w:rsidR="00373B5B" w:rsidRPr="0018131E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Ngày …. tháng …. năm …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…..</w:t>
            </w:r>
            <w:proofErr w:type="gramEnd"/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TỔNG GIÁM ĐỐC KHO BẠC NHÀ NƯỚC</w:t>
            </w:r>
          </w:p>
          <w:p w:rsidR="00373B5B" w:rsidRPr="0018131E" w:rsidRDefault="00373B5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</w:tbl>
    <w:p w:rsidR="00373B5B" w:rsidRPr="00A3474A" w:rsidRDefault="00373B5B" w:rsidP="00373B5B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_____________________________________________________________________________</w:t>
      </w:r>
    </w:p>
    <w:p w:rsidR="00373B5B" w:rsidRPr="00A3474A" w:rsidRDefault="00373B5B" w:rsidP="00373B5B">
      <w:pPr>
        <w:spacing w:before="120"/>
        <w:rPr>
          <w:rFonts w:ascii="Candara" w:hAnsi="Candara" w:cs="Candara"/>
          <w:b/>
          <w:bCs/>
          <w:sz w:val="20"/>
          <w:szCs w:val="20"/>
          <w:lang w:val="en-US"/>
        </w:rPr>
      </w:pPr>
      <w:r w:rsidRPr="00A3474A">
        <w:rPr>
          <w:rFonts w:ascii="Candara" w:hAnsi="Candara" w:cs="Candara"/>
          <w:b/>
          <w:bCs/>
          <w:sz w:val="20"/>
          <w:szCs w:val="20"/>
          <w:lang w:val="en-US"/>
        </w:rPr>
        <w:t>SỞ GIAO DỊCH KHO BẠC NHÀ NƯỚC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0"/>
        <w:gridCol w:w="3121"/>
        <w:gridCol w:w="3119"/>
      </w:tblGrid>
      <w:tr w:rsidR="00373B5B" w:rsidRPr="0018131E" w:rsidTr="000B2F4F">
        <w:tc>
          <w:tcPr>
            <w:tcW w:w="1667" w:type="pct"/>
            <w:shd w:val="clear" w:color="auto" w:fill="auto"/>
          </w:tcPr>
          <w:p w:rsidR="00373B5B" w:rsidRPr="0018131E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lastRenderedPageBreak/>
              <w:t>KẾ TOÁN</w:t>
            </w:r>
          </w:p>
        </w:tc>
        <w:tc>
          <w:tcPr>
            <w:tcW w:w="1667" w:type="pct"/>
            <w:shd w:val="clear" w:color="auto" w:fill="auto"/>
          </w:tcPr>
          <w:p w:rsidR="00373B5B" w:rsidRPr="0018131E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 TRƯỞNG</w:t>
            </w:r>
          </w:p>
        </w:tc>
        <w:tc>
          <w:tcPr>
            <w:tcW w:w="1667" w:type="pct"/>
            <w:shd w:val="clear" w:color="auto" w:fill="auto"/>
          </w:tcPr>
          <w:p w:rsidR="00373B5B" w:rsidRPr="0018131E" w:rsidRDefault="00373B5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Ngày …. tháng …. năm …….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GIÁM ĐỐC</w:t>
            </w:r>
          </w:p>
        </w:tc>
      </w:tr>
    </w:tbl>
    <w:p w:rsidR="005B417D" w:rsidRDefault="005B417D"/>
    <w:sectPr w:rsidR="005B4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B5B"/>
    <w:rsid w:val="00041721"/>
    <w:rsid w:val="00373B5B"/>
    <w:rsid w:val="005B417D"/>
    <w:rsid w:val="00604DD5"/>
    <w:rsid w:val="00704329"/>
    <w:rsid w:val="0071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356AB17-85FD-4038-895B-674E3FB8D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B5B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3B5B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3B5B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3B5B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3B5B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3B5B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3B5B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3B5B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3B5B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3B5B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3B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3B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3B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3B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3B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3B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3B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3B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3B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3B5B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73B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3B5B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73B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3B5B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73B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3B5B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73B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3B5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3B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3B5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2025-01-06T07:02:00Z</dcterms:created>
  <dcterms:modified xsi:type="dcterms:W3CDTF">2025-01-06T07:03:00Z</dcterms:modified>
</cp:coreProperties>
</file>