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C54177" w:rsidRPr="00C54177" w:rsidTr="00C54177">
        <w:trPr>
          <w:tblCellSpacing w:w="0" w:type="dxa"/>
        </w:trPr>
        <w:tc>
          <w:tcPr>
            <w:tcW w:w="3528" w:type="dxa"/>
            <w:shd w:val="clear" w:color="auto" w:fill="FFFFFF"/>
            <w:tcMar>
              <w:top w:w="0" w:type="dxa"/>
              <w:left w:w="108" w:type="dxa"/>
              <w:bottom w:w="0" w:type="dxa"/>
              <w:right w:w="108" w:type="dxa"/>
            </w:tcMar>
            <w:hideMark/>
          </w:tcPr>
          <w:p w:rsidR="00C54177" w:rsidRPr="00C54177" w:rsidRDefault="00C54177" w:rsidP="00C54177">
            <w:pPr>
              <w:spacing w:before="120" w:after="120" w:line="234" w:lineRule="atLeast"/>
              <w:jc w:val="center"/>
              <w:rPr>
                <w:rFonts w:ascii="Arial" w:eastAsia="Times New Roman" w:hAnsi="Arial" w:cs="Arial"/>
                <w:color w:val="000000"/>
                <w:sz w:val="18"/>
                <w:szCs w:val="18"/>
              </w:rPr>
            </w:pPr>
            <w:r w:rsidRPr="00C54177">
              <w:rPr>
                <w:rFonts w:ascii="Arial" w:eastAsia="Times New Roman" w:hAnsi="Arial" w:cs="Arial"/>
                <w:b/>
                <w:bCs/>
                <w:color w:val="000000"/>
                <w:sz w:val="20"/>
                <w:szCs w:val="20"/>
                <w:shd w:val="clear" w:color="auto" w:fill="FFFFFF"/>
                <w:lang w:val="vi-VN"/>
              </w:rPr>
              <w:t>CƠ QUAN CẤP GIẤY</w:t>
            </w:r>
            <w:r w:rsidRPr="00C54177">
              <w:rPr>
                <w:rFonts w:ascii="Arial" w:eastAsia="Times New Roman" w:hAnsi="Arial" w:cs="Arial"/>
                <w:b/>
                <w:bCs/>
                <w:color w:val="000000"/>
                <w:sz w:val="20"/>
                <w:szCs w:val="20"/>
                <w:lang w:val="vi-VN"/>
              </w:rPr>
              <w:br/>
              <w:t>-------</w:t>
            </w:r>
          </w:p>
        </w:tc>
        <w:tc>
          <w:tcPr>
            <w:tcW w:w="5328" w:type="dxa"/>
            <w:shd w:val="clear" w:color="auto" w:fill="FFFFFF"/>
            <w:tcMar>
              <w:top w:w="0" w:type="dxa"/>
              <w:left w:w="108" w:type="dxa"/>
              <w:bottom w:w="0" w:type="dxa"/>
              <w:right w:w="108" w:type="dxa"/>
            </w:tcMar>
            <w:hideMark/>
          </w:tcPr>
          <w:p w:rsidR="00C54177" w:rsidRPr="00C54177" w:rsidRDefault="00C54177" w:rsidP="00C54177">
            <w:pPr>
              <w:spacing w:before="120" w:after="120" w:line="234" w:lineRule="atLeast"/>
              <w:jc w:val="center"/>
              <w:rPr>
                <w:rFonts w:ascii="Arial" w:eastAsia="Times New Roman" w:hAnsi="Arial" w:cs="Arial"/>
                <w:color w:val="000000"/>
                <w:sz w:val="18"/>
                <w:szCs w:val="18"/>
              </w:rPr>
            </w:pPr>
            <w:r w:rsidRPr="00C54177">
              <w:rPr>
                <w:rFonts w:ascii="Arial" w:eastAsia="Times New Roman" w:hAnsi="Arial" w:cs="Arial"/>
                <w:b/>
                <w:bCs/>
                <w:color w:val="000000"/>
                <w:sz w:val="20"/>
                <w:szCs w:val="20"/>
                <w:lang w:val="vi-VN"/>
              </w:rPr>
              <w:t>CỘNG HÒA XÃ HỘI CHỦ NGHĨA VIỆT NAM</w:t>
            </w:r>
            <w:r w:rsidRPr="00C54177">
              <w:rPr>
                <w:rFonts w:ascii="Arial" w:eastAsia="Times New Roman" w:hAnsi="Arial" w:cs="Arial"/>
                <w:b/>
                <w:bCs/>
                <w:color w:val="000000"/>
                <w:sz w:val="20"/>
                <w:szCs w:val="20"/>
                <w:lang w:val="vi-VN"/>
              </w:rPr>
              <w:br/>
              <w:t>Độc lập - Tự do - Hạnh phúc</w:t>
            </w:r>
            <w:r w:rsidRPr="00C54177">
              <w:rPr>
                <w:rFonts w:ascii="Arial" w:eastAsia="Times New Roman" w:hAnsi="Arial" w:cs="Arial"/>
                <w:b/>
                <w:bCs/>
                <w:color w:val="000000"/>
                <w:sz w:val="20"/>
                <w:szCs w:val="20"/>
                <w:lang w:val="vi-VN"/>
              </w:rPr>
              <w:br/>
              <w:t>---------------</w:t>
            </w:r>
          </w:p>
        </w:tc>
      </w:tr>
      <w:tr w:rsidR="00C54177" w:rsidRPr="00C54177" w:rsidTr="00C54177">
        <w:trPr>
          <w:tblCellSpacing w:w="0" w:type="dxa"/>
        </w:trPr>
        <w:tc>
          <w:tcPr>
            <w:tcW w:w="3528" w:type="dxa"/>
            <w:shd w:val="clear" w:color="auto" w:fill="FFFFFF"/>
            <w:tcMar>
              <w:top w:w="0" w:type="dxa"/>
              <w:left w:w="108" w:type="dxa"/>
              <w:bottom w:w="0" w:type="dxa"/>
              <w:right w:w="108" w:type="dxa"/>
            </w:tcMar>
            <w:hideMark/>
          </w:tcPr>
          <w:p w:rsidR="00C54177" w:rsidRPr="00C54177" w:rsidRDefault="00C54177" w:rsidP="00C54177">
            <w:pPr>
              <w:spacing w:before="120" w:after="120" w:line="234" w:lineRule="atLeast"/>
              <w:jc w:val="center"/>
              <w:rPr>
                <w:rFonts w:ascii="Arial" w:eastAsia="Times New Roman" w:hAnsi="Arial" w:cs="Arial"/>
                <w:color w:val="000000"/>
                <w:sz w:val="18"/>
                <w:szCs w:val="18"/>
              </w:rPr>
            </w:pPr>
            <w:r w:rsidRPr="00C54177">
              <w:rPr>
                <w:rFonts w:ascii="Arial" w:eastAsia="Times New Roman" w:hAnsi="Arial" w:cs="Arial"/>
                <w:color w:val="000000"/>
                <w:sz w:val="20"/>
                <w:szCs w:val="20"/>
                <w:shd w:val="clear" w:color="auto" w:fill="FFFFFF"/>
                <w:lang w:val="vi-VN"/>
              </w:rPr>
              <w:t>Số: ........./ .........</w:t>
            </w:r>
          </w:p>
        </w:tc>
        <w:tc>
          <w:tcPr>
            <w:tcW w:w="5328" w:type="dxa"/>
            <w:shd w:val="clear" w:color="auto" w:fill="FFFFFF"/>
            <w:tcMar>
              <w:top w:w="0" w:type="dxa"/>
              <w:left w:w="108" w:type="dxa"/>
              <w:bottom w:w="0" w:type="dxa"/>
              <w:right w:w="108" w:type="dxa"/>
            </w:tcMar>
            <w:hideMark/>
          </w:tcPr>
          <w:p w:rsidR="00C54177" w:rsidRPr="00C54177" w:rsidRDefault="00C54177" w:rsidP="00C54177">
            <w:pPr>
              <w:spacing w:before="120" w:after="120" w:line="234" w:lineRule="atLeast"/>
              <w:jc w:val="right"/>
              <w:rPr>
                <w:rFonts w:ascii="Arial" w:eastAsia="Times New Roman" w:hAnsi="Arial" w:cs="Arial"/>
                <w:color w:val="000000"/>
                <w:sz w:val="18"/>
                <w:szCs w:val="18"/>
              </w:rPr>
            </w:pPr>
            <w:r w:rsidRPr="00C54177">
              <w:rPr>
                <w:rFonts w:ascii="Arial" w:eastAsia="Times New Roman" w:hAnsi="Arial" w:cs="Arial"/>
                <w:i/>
                <w:iCs/>
                <w:color w:val="000000"/>
                <w:sz w:val="20"/>
                <w:szCs w:val="20"/>
                <w:shd w:val="clear" w:color="auto" w:fill="FFFFFF"/>
                <w:lang w:val="vi-VN"/>
              </w:rPr>
              <w:t>..........., ngày .... tháng .... năm.....</w:t>
            </w:r>
          </w:p>
        </w:tc>
      </w:tr>
    </w:tbl>
    <w:p w:rsidR="00C54177" w:rsidRPr="00C54177" w:rsidRDefault="00C54177" w:rsidP="00C54177">
      <w:pPr>
        <w:shd w:val="clear" w:color="auto" w:fill="FFFFFF"/>
        <w:spacing w:before="120" w:after="0" w:line="240" w:lineRule="auto"/>
        <w:rPr>
          <w:rFonts w:ascii="Arial" w:eastAsia="Times New Roman" w:hAnsi="Arial" w:cs="Arial"/>
          <w:color w:val="000000"/>
          <w:sz w:val="18"/>
          <w:szCs w:val="18"/>
        </w:rPr>
      </w:pPr>
      <w:r w:rsidRPr="00C54177">
        <w:rPr>
          <w:rFonts w:ascii="Arial" w:eastAsia="Times New Roman" w:hAnsi="Arial" w:cs="Arial"/>
          <w:color w:val="000000"/>
          <w:sz w:val="20"/>
          <w:szCs w:val="20"/>
          <w:shd w:val="clear" w:color="auto" w:fill="FFFFFF"/>
        </w:rPr>
        <w:t> </w:t>
      </w:r>
    </w:p>
    <w:p w:rsidR="00C54177" w:rsidRPr="00C54177" w:rsidRDefault="00C54177" w:rsidP="00C54177">
      <w:pPr>
        <w:shd w:val="clear" w:color="auto" w:fill="FFFFFF"/>
        <w:spacing w:before="120" w:after="0" w:line="240" w:lineRule="auto"/>
        <w:jc w:val="center"/>
        <w:rPr>
          <w:rFonts w:ascii="Arial" w:eastAsia="Times New Roman" w:hAnsi="Arial" w:cs="Arial"/>
          <w:color w:val="000000"/>
          <w:sz w:val="18"/>
          <w:szCs w:val="18"/>
        </w:rPr>
      </w:pPr>
      <w:r w:rsidRPr="00C54177">
        <w:rPr>
          <w:rFonts w:ascii="Arial" w:eastAsia="Times New Roman" w:hAnsi="Arial" w:cs="Arial"/>
          <w:b/>
          <w:bCs/>
          <w:color w:val="000000"/>
          <w:sz w:val="20"/>
          <w:szCs w:val="20"/>
          <w:shd w:val="clear" w:color="auto" w:fill="FFFFFF"/>
          <w:lang w:val="vi-VN"/>
        </w:rPr>
        <w:t>THÔNG BÁO</w:t>
      </w:r>
    </w:p>
    <w:p w:rsidR="00C54177" w:rsidRPr="00C54177" w:rsidRDefault="00C54177" w:rsidP="00C54177">
      <w:pPr>
        <w:shd w:val="clear" w:color="auto" w:fill="FFFFFF"/>
        <w:spacing w:before="120" w:after="0" w:line="240" w:lineRule="auto"/>
        <w:jc w:val="center"/>
        <w:rPr>
          <w:rFonts w:ascii="Arial" w:eastAsia="Times New Roman" w:hAnsi="Arial" w:cs="Arial"/>
          <w:color w:val="000000"/>
          <w:sz w:val="18"/>
          <w:szCs w:val="18"/>
        </w:rPr>
      </w:pPr>
      <w:r w:rsidRPr="00C54177">
        <w:rPr>
          <w:rFonts w:ascii="Arial" w:eastAsia="Times New Roman" w:hAnsi="Arial" w:cs="Arial"/>
          <w:b/>
          <w:bCs/>
          <w:color w:val="000000"/>
          <w:sz w:val="20"/>
          <w:szCs w:val="20"/>
          <w:shd w:val="clear" w:color="auto" w:fill="FFFFFF"/>
          <w:lang w:val="vi-VN"/>
        </w:rPr>
        <w:t>Về việc kết quả đánh giá giám sát điều kiện chăn nuôi đối với chăn nuôi trang trại quy mô lớn</w:t>
      </w:r>
    </w:p>
    <w:p w:rsidR="00C54177" w:rsidRPr="00C54177" w:rsidRDefault="00C54177" w:rsidP="00C54177">
      <w:pPr>
        <w:shd w:val="clear" w:color="auto" w:fill="FFFFFF"/>
        <w:spacing w:before="120" w:after="0" w:line="240" w:lineRule="auto"/>
        <w:jc w:val="center"/>
        <w:rPr>
          <w:rFonts w:ascii="Arial" w:eastAsia="Times New Roman" w:hAnsi="Arial" w:cs="Arial"/>
          <w:color w:val="000000"/>
          <w:sz w:val="18"/>
          <w:szCs w:val="18"/>
        </w:rPr>
      </w:pPr>
      <w:r w:rsidRPr="00C54177">
        <w:rPr>
          <w:rFonts w:ascii="Arial" w:eastAsia="Times New Roman" w:hAnsi="Arial" w:cs="Arial"/>
          <w:color w:val="000000"/>
          <w:sz w:val="20"/>
          <w:szCs w:val="20"/>
          <w:shd w:val="clear" w:color="auto" w:fill="FFFFFF"/>
          <w:lang w:val="vi-VN"/>
        </w:rPr>
        <w:t>Kính gửi:                                            (1)</w:t>
      </w:r>
    </w:p>
    <w:p w:rsidR="00C54177" w:rsidRPr="00C54177" w:rsidRDefault="00C54177" w:rsidP="00C54177">
      <w:pPr>
        <w:shd w:val="clear" w:color="auto" w:fill="FFFFFF"/>
        <w:spacing w:after="0" w:line="240" w:lineRule="auto"/>
        <w:rPr>
          <w:rFonts w:ascii="Arial" w:eastAsia="Times New Roman" w:hAnsi="Arial" w:cs="Arial"/>
          <w:color w:val="000000"/>
          <w:sz w:val="18"/>
          <w:szCs w:val="18"/>
        </w:rPr>
      </w:pPr>
      <w:r w:rsidRPr="00C54177">
        <w:rPr>
          <w:rFonts w:ascii="Arial" w:eastAsia="Times New Roman" w:hAnsi="Arial" w:cs="Arial"/>
          <w:color w:val="000000"/>
          <w:sz w:val="20"/>
          <w:szCs w:val="20"/>
          <w:shd w:val="clear" w:color="auto" w:fill="FFFFFF"/>
          <w:lang w:val="vi-VN"/>
        </w:rPr>
        <w:t>Căn cứ Nghị định số </w:t>
      </w:r>
      <w:hyperlink r:id="rId4" w:tgtFrame="_blank" w:tooltip="Nghị định 13/2020/NĐ-CP" w:history="1">
        <w:r w:rsidRPr="00C54177">
          <w:rPr>
            <w:rFonts w:ascii="Arial" w:eastAsia="Times New Roman" w:hAnsi="Arial" w:cs="Arial"/>
            <w:color w:val="000000" w:themeColor="text1"/>
            <w:sz w:val="20"/>
            <w:szCs w:val="20"/>
            <w:shd w:val="clear" w:color="auto" w:fill="FFFFFF"/>
            <w:lang w:val="vi-VN"/>
          </w:rPr>
          <w:t>13/2020/NĐ-CP</w:t>
        </w:r>
      </w:hyperlink>
      <w:r w:rsidRPr="00C54177">
        <w:rPr>
          <w:rFonts w:ascii="Arial" w:eastAsia="Times New Roman" w:hAnsi="Arial" w:cs="Arial"/>
          <w:color w:val="000000"/>
          <w:sz w:val="20"/>
          <w:szCs w:val="20"/>
          <w:shd w:val="clear" w:color="auto" w:fill="FFFFFF"/>
          <w:lang w:val="vi-VN"/>
        </w:rPr>
        <w:t> ngày 21 tháng 01 năm 2020 của Chính phủ hướng dẫn chi tiết Luật Chăn nuôi; Nghị định số ..../202.../NĐ-CP ngày ..... của Chính phủ sửa đổi, bổ sung một số điều của Nghị định số </w:t>
      </w:r>
      <w:hyperlink r:id="rId5" w:tgtFrame="_blank" w:tooltip="Nghị định 13/2020/NĐ-CP" w:history="1">
        <w:r w:rsidRPr="00C54177">
          <w:rPr>
            <w:rFonts w:ascii="Arial" w:eastAsia="Times New Roman" w:hAnsi="Arial" w:cs="Arial"/>
            <w:color w:val="000000" w:themeColor="text1"/>
            <w:sz w:val="20"/>
            <w:szCs w:val="20"/>
            <w:shd w:val="clear" w:color="auto" w:fill="FFFFFF"/>
            <w:lang w:val="vi-VN"/>
          </w:rPr>
          <w:t>13/2020/NĐ-CP</w:t>
        </w:r>
      </w:hyperlink>
      <w:r w:rsidRPr="00C54177">
        <w:rPr>
          <w:rFonts w:ascii="Arial" w:eastAsia="Times New Roman" w:hAnsi="Arial" w:cs="Arial"/>
          <w:color w:val="000000"/>
          <w:sz w:val="20"/>
          <w:szCs w:val="20"/>
          <w:shd w:val="clear" w:color="auto" w:fill="FFFFFF"/>
          <w:lang w:val="vi-VN"/>
        </w:rPr>
        <w:t> ngày 21 tháng 01 năm 2020 của Chính phủ hướng dẫn chi tiết Luật Chăn nuôi;</w:t>
      </w:r>
    </w:p>
    <w:p w:rsidR="00C54177" w:rsidRPr="00C54177" w:rsidRDefault="00C54177" w:rsidP="00C54177">
      <w:pPr>
        <w:shd w:val="clear" w:color="auto" w:fill="FFFFFF"/>
        <w:spacing w:before="120" w:after="0" w:line="240" w:lineRule="auto"/>
        <w:rPr>
          <w:rFonts w:ascii="Arial" w:eastAsia="Times New Roman" w:hAnsi="Arial" w:cs="Arial"/>
          <w:color w:val="000000"/>
          <w:sz w:val="18"/>
          <w:szCs w:val="18"/>
        </w:rPr>
      </w:pPr>
      <w:r w:rsidRPr="00C54177">
        <w:rPr>
          <w:rFonts w:ascii="Arial" w:eastAsia="Times New Roman" w:hAnsi="Arial" w:cs="Arial"/>
          <w:color w:val="000000"/>
          <w:sz w:val="20"/>
          <w:szCs w:val="20"/>
          <w:shd w:val="clear" w:color="auto" w:fill="FFFFFF"/>
          <w:lang w:val="vi-VN"/>
        </w:rPr>
        <w:t>Căn cứ kết quả đánh giá giám sát tại Biên bản đánh giá điều kiện chăn nuôi ngày </w:t>
      </w:r>
      <w:r w:rsidRPr="00C54177">
        <w:rPr>
          <w:rFonts w:ascii="Arial" w:eastAsia="Times New Roman" w:hAnsi="Arial" w:cs="Arial"/>
          <w:color w:val="000000"/>
          <w:sz w:val="20"/>
          <w:szCs w:val="20"/>
          <w:shd w:val="clear" w:color="auto" w:fill="FFFFFF"/>
        </w:rPr>
        <w:t>…………. </w:t>
      </w:r>
      <w:r w:rsidRPr="00C54177">
        <w:rPr>
          <w:rFonts w:ascii="Arial" w:eastAsia="Times New Roman" w:hAnsi="Arial" w:cs="Arial"/>
          <w:color w:val="000000"/>
          <w:sz w:val="20"/>
          <w:szCs w:val="20"/>
          <w:shd w:val="clear" w:color="auto" w:fill="FFFFFF"/>
          <w:lang w:val="vi-VN"/>
        </w:rPr>
        <w:t>và báo cáo khắc phục của</w:t>
      </w:r>
      <w:r w:rsidRPr="00C54177">
        <w:rPr>
          <w:rFonts w:ascii="Arial" w:eastAsia="Times New Roman" w:hAnsi="Arial" w:cs="Arial"/>
          <w:color w:val="000000"/>
          <w:sz w:val="20"/>
          <w:szCs w:val="20"/>
          <w:shd w:val="clear" w:color="auto" w:fill="FFFFFF"/>
        </w:rPr>
        <w:t> ……………………. </w:t>
      </w:r>
      <w:r w:rsidRPr="00C54177">
        <w:rPr>
          <w:rFonts w:ascii="Arial" w:eastAsia="Times New Roman" w:hAnsi="Arial" w:cs="Arial"/>
          <w:color w:val="000000"/>
          <w:sz w:val="20"/>
          <w:szCs w:val="20"/>
          <w:shd w:val="clear" w:color="auto" w:fill="FFFFFF"/>
          <w:vertAlign w:val="superscript"/>
        </w:rPr>
        <w:t>(</w:t>
      </w:r>
      <w:r w:rsidRPr="00C54177">
        <w:rPr>
          <w:rFonts w:ascii="Arial" w:eastAsia="Times New Roman" w:hAnsi="Arial" w:cs="Arial"/>
          <w:i/>
          <w:iCs/>
          <w:color w:val="000000"/>
          <w:sz w:val="20"/>
          <w:szCs w:val="20"/>
          <w:shd w:val="clear" w:color="auto" w:fill="FFFFFF"/>
          <w:vertAlign w:val="superscript"/>
        </w:rPr>
        <w:t>1)</w:t>
      </w:r>
      <w:r w:rsidRPr="00C54177">
        <w:rPr>
          <w:rFonts w:ascii="Arial" w:eastAsia="Times New Roman" w:hAnsi="Arial" w:cs="Arial"/>
          <w:i/>
          <w:iCs/>
          <w:color w:val="000000"/>
          <w:sz w:val="20"/>
          <w:szCs w:val="20"/>
          <w:shd w:val="clear" w:color="auto" w:fill="FFFFFF"/>
          <w:lang w:val="vi-VN"/>
        </w:rPr>
        <w:t> (nếu có);</w:t>
      </w:r>
    </w:p>
    <w:p w:rsidR="00C54177" w:rsidRPr="00C54177" w:rsidRDefault="00C54177" w:rsidP="00C54177">
      <w:pPr>
        <w:shd w:val="clear" w:color="auto" w:fill="FFFFFF"/>
        <w:spacing w:before="120" w:after="0" w:line="240" w:lineRule="auto"/>
        <w:rPr>
          <w:rFonts w:ascii="Arial" w:eastAsia="Times New Roman" w:hAnsi="Arial" w:cs="Arial"/>
          <w:color w:val="000000"/>
          <w:sz w:val="18"/>
          <w:szCs w:val="18"/>
        </w:rPr>
      </w:pPr>
      <w:r w:rsidRPr="00C54177">
        <w:rPr>
          <w:rFonts w:ascii="Arial" w:eastAsia="Times New Roman" w:hAnsi="Arial" w:cs="Arial"/>
          <w:color w:val="000000"/>
          <w:sz w:val="20"/>
          <w:szCs w:val="20"/>
          <w:shd w:val="clear" w:color="auto" w:fill="FFFFFF"/>
        </w:rPr>
        <w:t>………………… </w:t>
      </w:r>
      <w:r w:rsidRPr="00C54177">
        <w:rPr>
          <w:rFonts w:ascii="Arial" w:eastAsia="Times New Roman" w:hAnsi="Arial" w:cs="Arial"/>
          <w:color w:val="000000"/>
          <w:sz w:val="20"/>
          <w:szCs w:val="20"/>
          <w:shd w:val="clear" w:color="auto" w:fill="FFFFFF"/>
          <w:vertAlign w:val="superscript"/>
        </w:rPr>
        <w:t>(2)</w:t>
      </w:r>
      <w:r w:rsidRPr="00C54177">
        <w:rPr>
          <w:rFonts w:ascii="Arial" w:eastAsia="Times New Roman" w:hAnsi="Arial" w:cs="Arial"/>
          <w:color w:val="000000"/>
          <w:sz w:val="20"/>
          <w:szCs w:val="20"/>
          <w:shd w:val="clear" w:color="auto" w:fill="FFFFFF"/>
        </w:rPr>
        <w:t> </w:t>
      </w:r>
      <w:r w:rsidRPr="00C54177">
        <w:rPr>
          <w:rFonts w:ascii="Arial" w:eastAsia="Times New Roman" w:hAnsi="Arial" w:cs="Arial"/>
          <w:color w:val="000000"/>
          <w:sz w:val="20"/>
          <w:szCs w:val="20"/>
          <w:shd w:val="clear" w:color="auto" w:fill="FFFFFF"/>
          <w:lang w:val="vi-VN"/>
        </w:rPr>
        <w:t>thông bá</w:t>
      </w:r>
      <w:bookmarkStart w:id="0" w:name="_GoBack"/>
      <w:bookmarkEnd w:id="0"/>
      <w:r w:rsidRPr="00C54177">
        <w:rPr>
          <w:rFonts w:ascii="Arial" w:eastAsia="Times New Roman" w:hAnsi="Arial" w:cs="Arial"/>
          <w:color w:val="000000"/>
          <w:sz w:val="20"/>
          <w:szCs w:val="20"/>
          <w:shd w:val="clear" w:color="auto" w:fill="FFFFFF"/>
          <w:lang w:val="vi-VN"/>
        </w:rPr>
        <w:t>o kết quả đánh giá giám sát điều kiện chăn nuôi đối với chăn nuôi trang trại quy mô lớn của</w:t>
      </w:r>
      <w:r w:rsidRPr="00C54177">
        <w:rPr>
          <w:rFonts w:ascii="Arial" w:eastAsia="Times New Roman" w:hAnsi="Arial" w:cs="Arial"/>
          <w:color w:val="000000"/>
          <w:sz w:val="20"/>
          <w:szCs w:val="20"/>
          <w:shd w:val="clear" w:color="auto" w:fill="FFFFFF"/>
        </w:rPr>
        <w:t> ……………………….</w:t>
      </w:r>
      <w:r w:rsidRPr="00C54177">
        <w:rPr>
          <w:rFonts w:ascii="Arial" w:eastAsia="Times New Roman" w:hAnsi="Arial" w:cs="Arial"/>
          <w:color w:val="000000"/>
          <w:sz w:val="20"/>
          <w:szCs w:val="20"/>
          <w:shd w:val="clear" w:color="auto" w:fill="FFFFFF"/>
          <w:vertAlign w:val="superscript"/>
          <w:lang w:val="vi-VN"/>
        </w:rPr>
        <w:t>(1)</w:t>
      </w:r>
      <w:r w:rsidRPr="00C54177">
        <w:rPr>
          <w:rFonts w:ascii="Arial" w:eastAsia="Times New Roman" w:hAnsi="Arial" w:cs="Arial"/>
          <w:color w:val="000000"/>
          <w:sz w:val="20"/>
          <w:szCs w:val="20"/>
          <w:shd w:val="clear" w:color="auto" w:fill="FFFFFF"/>
          <w:lang w:val="vi-VN"/>
        </w:rPr>
        <w:t>, có Giấy chứng nhận đủ điều kiện chăn nuôi với mã số ....... như sau:</w:t>
      </w:r>
    </w:p>
    <w:p w:rsidR="00C54177" w:rsidRPr="00C54177" w:rsidRDefault="00C54177" w:rsidP="00C54177">
      <w:pPr>
        <w:shd w:val="clear" w:color="auto" w:fill="FFFFFF"/>
        <w:spacing w:after="0" w:line="240" w:lineRule="auto"/>
        <w:rPr>
          <w:rFonts w:ascii="Arial" w:eastAsia="Times New Roman" w:hAnsi="Arial" w:cs="Arial"/>
          <w:color w:val="000000"/>
          <w:sz w:val="18"/>
          <w:szCs w:val="18"/>
        </w:rPr>
      </w:pPr>
      <w:bookmarkStart w:id="1" w:name="bookmark260"/>
      <w:r w:rsidRPr="00C54177">
        <w:rPr>
          <w:rFonts w:ascii="Arial" w:eastAsia="Times New Roman" w:hAnsi="Arial" w:cs="Arial"/>
          <w:color w:val="000000"/>
          <w:sz w:val="20"/>
          <w:szCs w:val="20"/>
          <w:shd w:val="clear" w:color="auto" w:fill="FFFFFF"/>
          <w:lang w:val="vi-VN"/>
        </w:rPr>
        <w:t>-</w:t>
      </w:r>
      <w:bookmarkEnd w:id="1"/>
      <w:r w:rsidRPr="00C54177">
        <w:rPr>
          <w:rFonts w:ascii="Arial" w:eastAsia="Times New Roman" w:hAnsi="Arial" w:cs="Arial"/>
          <w:color w:val="000000"/>
          <w:sz w:val="20"/>
          <w:szCs w:val="20"/>
          <w:shd w:val="clear" w:color="auto" w:fill="FFFFFF"/>
          <w:lang w:val="vi-VN"/>
        </w:rPr>
        <w:t> Cơ sở đã duy trì điều kiện chăn nuôi và được tiếp tục hoạt động chăn nuôi theo quy định (đối với trường hợp kết quả đánh giá giám sát đạt).</w:t>
      </w:r>
    </w:p>
    <w:p w:rsidR="00C54177" w:rsidRPr="00C54177" w:rsidRDefault="00C54177" w:rsidP="00C54177">
      <w:pPr>
        <w:shd w:val="clear" w:color="auto" w:fill="FFFFFF"/>
        <w:spacing w:after="0" w:line="240" w:lineRule="auto"/>
        <w:rPr>
          <w:rFonts w:ascii="Arial" w:eastAsia="Times New Roman" w:hAnsi="Arial" w:cs="Arial"/>
          <w:color w:val="000000"/>
          <w:sz w:val="18"/>
          <w:szCs w:val="18"/>
        </w:rPr>
      </w:pPr>
      <w:bookmarkStart w:id="2" w:name="bookmark261"/>
      <w:r w:rsidRPr="00C54177">
        <w:rPr>
          <w:rFonts w:ascii="Arial" w:eastAsia="Times New Roman" w:hAnsi="Arial" w:cs="Arial"/>
          <w:color w:val="000000"/>
          <w:sz w:val="20"/>
          <w:szCs w:val="20"/>
          <w:shd w:val="clear" w:color="auto" w:fill="FFFFFF"/>
          <w:lang w:val="vi-VN"/>
        </w:rPr>
        <w:t>-</w:t>
      </w:r>
      <w:bookmarkEnd w:id="2"/>
      <w:r w:rsidRPr="00C54177">
        <w:rPr>
          <w:rFonts w:ascii="Arial" w:eastAsia="Times New Roman" w:hAnsi="Arial" w:cs="Arial"/>
          <w:color w:val="000000"/>
          <w:sz w:val="20"/>
          <w:szCs w:val="20"/>
          <w:shd w:val="clear" w:color="auto" w:fill="FFFFFF"/>
          <w:lang w:val="vi-VN"/>
        </w:rPr>
        <w:t> Cơ sở bị thu hồi Giấy chứng nhận đủ điều kiện chăn nuôi (đối với trường hợp không khắc phục các chỉ tiêu không đạt ghi trong biên bản đánh giá trong thời gian đã cam kết)./.</w:t>
      </w:r>
    </w:p>
    <w:p w:rsidR="00C54177" w:rsidRPr="00C54177" w:rsidRDefault="00C54177" w:rsidP="00C54177">
      <w:pPr>
        <w:shd w:val="clear" w:color="auto" w:fill="FFFFFF"/>
        <w:spacing w:before="120" w:after="0" w:line="240" w:lineRule="auto"/>
        <w:rPr>
          <w:rFonts w:ascii="Arial" w:eastAsia="Times New Roman" w:hAnsi="Arial" w:cs="Arial"/>
          <w:color w:val="000000"/>
          <w:sz w:val="18"/>
          <w:szCs w:val="18"/>
        </w:rPr>
      </w:pPr>
      <w:r w:rsidRPr="00C54177">
        <w:rPr>
          <w:rFonts w:ascii="Arial" w:eastAsia="Times New Roman" w:hAnsi="Arial" w:cs="Arial"/>
          <w:color w:val="000000"/>
          <w:sz w:val="20"/>
          <w:szCs w:val="20"/>
          <w:shd w:val="clear" w:color="auto" w:fill="FFFFFF"/>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54177" w:rsidRPr="00C54177" w:rsidTr="00C54177">
        <w:trPr>
          <w:tblCellSpacing w:w="0" w:type="dxa"/>
        </w:trPr>
        <w:tc>
          <w:tcPr>
            <w:tcW w:w="4428" w:type="dxa"/>
            <w:shd w:val="clear" w:color="auto" w:fill="FFFFFF"/>
            <w:tcMar>
              <w:top w:w="0" w:type="dxa"/>
              <w:left w:w="108" w:type="dxa"/>
              <w:bottom w:w="0" w:type="dxa"/>
              <w:right w:w="108" w:type="dxa"/>
            </w:tcMar>
            <w:hideMark/>
          </w:tcPr>
          <w:p w:rsidR="00C54177" w:rsidRPr="00C54177" w:rsidRDefault="00C54177" w:rsidP="00C54177">
            <w:pPr>
              <w:spacing w:before="120" w:after="120" w:line="234" w:lineRule="atLeast"/>
              <w:rPr>
                <w:rFonts w:ascii="Arial" w:eastAsia="Times New Roman" w:hAnsi="Arial" w:cs="Arial"/>
                <w:color w:val="000000"/>
                <w:sz w:val="18"/>
                <w:szCs w:val="18"/>
              </w:rPr>
            </w:pPr>
            <w:r w:rsidRPr="00C54177">
              <w:rPr>
                <w:rFonts w:ascii="Arial" w:eastAsia="Times New Roman" w:hAnsi="Arial" w:cs="Arial"/>
                <w:color w:val="000000"/>
                <w:sz w:val="20"/>
                <w:szCs w:val="20"/>
                <w:lang w:val="vi-VN"/>
              </w:rPr>
              <w:t> </w:t>
            </w:r>
          </w:p>
          <w:p w:rsidR="00C54177" w:rsidRPr="00C54177" w:rsidRDefault="00C54177" w:rsidP="00C54177">
            <w:pPr>
              <w:spacing w:after="0" w:line="234" w:lineRule="atLeast"/>
              <w:rPr>
                <w:rFonts w:ascii="Arial" w:eastAsia="Times New Roman" w:hAnsi="Arial" w:cs="Arial"/>
                <w:color w:val="000000"/>
                <w:sz w:val="18"/>
                <w:szCs w:val="18"/>
              </w:rPr>
            </w:pPr>
            <w:r w:rsidRPr="00C54177">
              <w:rPr>
                <w:rFonts w:ascii="Arial" w:eastAsia="Times New Roman" w:hAnsi="Arial" w:cs="Arial"/>
                <w:b/>
                <w:bCs/>
                <w:i/>
                <w:iCs/>
                <w:color w:val="000000"/>
                <w:sz w:val="20"/>
                <w:szCs w:val="20"/>
                <w:lang w:val="vi-VN"/>
              </w:rPr>
              <w:t>Nơi nhận:</w:t>
            </w:r>
            <w:r w:rsidRPr="00C54177">
              <w:rPr>
                <w:rFonts w:ascii="Arial" w:eastAsia="Times New Roman" w:hAnsi="Arial" w:cs="Arial"/>
                <w:b/>
                <w:bCs/>
                <w:i/>
                <w:iCs/>
                <w:color w:val="000000"/>
                <w:sz w:val="20"/>
                <w:szCs w:val="20"/>
                <w:lang w:val="vi-VN"/>
              </w:rPr>
              <w:br/>
            </w:r>
            <w:bookmarkStart w:id="3" w:name="bookmark262"/>
            <w:r w:rsidRPr="00C54177">
              <w:rPr>
                <w:rFonts w:ascii="Arial" w:eastAsia="Times New Roman" w:hAnsi="Arial" w:cs="Arial"/>
                <w:color w:val="000000"/>
                <w:sz w:val="20"/>
                <w:szCs w:val="20"/>
                <w:shd w:val="clear" w:color="auto" w:fill="FFFFFF"/>
                <w:lang w:val="vi-VN"/>
              </w:rPr>
              <w:t>-</w:t>
            </w:r>
            <w:bookmarkEnd w:id="3"/>
            <w:r w:rsidRPr="00C54177">
              <w:rPr>
                <w:rFonts w:ascii="Arial" w:eastAsia="Times New Roman" w:hAnsi="Arial" w:cs="Arial"/>
                <w:color w:val="000000"/>
                <w:sz w:val="20"/>
                <w:szCs w:val="20"/>
                <w:shd w:val="clear" w:color="auto" w:fill="FFFFFF"/>
                <w:lang w:val="vi-VN"/>
              </w:rPr>
              <w:t> Như trên;</w:t>
            </w:r>
            <w:r w:rsidRPr="00C54177">
              <w:rPr>
                <w:rFonts w:ascii="Arial" w:eastAsia="Times New Roman" w:hAnsi="Arial" w:cs="Arial"/>
                <w:color w:val="000000"/>
                <w:sz w:val="20"/>
                <w:szCs w:val="20"/>
                <w:shd w:val="clear" w:color="auto" w:fill="FFFFFF"/>
                <w:lang w:val="vi-VN"/>
              </w:rPr>
              <w:br/>
            </w:r>
            <w:bookmarkStart w:id="4" w:name="bookmark263"/>
            <w:r w:rsidRPr="00C54177">
              <w:rPr>
                <w:rFonts w:ascii="Arial" w:eastAsia="Times New Roman" w:hAnsi="Arial" w:cs="Arial"/>
                <w:color w:val="000000"/>
                <w:sz w:val="20"/>
                <w:szCs w:val="20"/>
                <w:shd w:val="clear" w:color="auto" w:fill="FFFFFF"/>
                <w:lang w:val="vi-VN"/>
              </w:rPr>
              <w:t>-</w:t>
            </w:r>
            <w:bookmarkEnd w:id="4"/>
            <w:r w:rsidRPr="00C54177">
              <w:rPr>
                <w:rFonts w:ascii="Arial" w:eastAsia="Times New Roman" w:hAnsi="Arial" w:cs="Arial"/>
                <w:color w:val="000000"/>
                <w:sz w:val="20"/>
                <w:szCs w:val="20"/>
                <w:shd w:val="clear" w:color="auto" w:fill="FFFFFF"/>
                <w:lang w:val="vi-VN"/>
              </w:rPr>
              <w:t> Cục Chăn nuôi/Sở Nông nghiệp và PTNT;</w:t>
            </w:r>
            <w:r w:rsidRPr="00C54177">
              <w:rPr>
                <w:rFonts w:ascii="Arial" w:eastAsia="Times New Roman" w:hAnsi="Arial" w:cs="Arial"/>
                <w:color w:val="000000"/>
                <w:sz w:val="20"/>
                <w:szCs w:val="20"/>
                <w:shd w:val="clear" w:color="auto" w:fill="FFFFFF"/>
                <w:lang w:val="vi-VN"/>
              </w:rPr>
              <w:br/>
            </w:r>
            <w:bookmarkStart w:id="5" w:name="bookmark264"/>
            <w:r w:rsidRPr="00C54177">
              <w:rPr>
                <w:rFonts w:ascii="Arial" w:eastAsia="Times New Roman" w:hAnsi="Arial" w:cs="Arial"/>
                <w:color w:val="000000"/>
                <w:sz w:val="20"/>
                <w:szCs w:val="20"/>
                <w:shd w:val="clear" w:color="auto" w:fill="FFFFFF"/>
                <w:lang w:val="vi-VN"/>
              </w:rPr>
              <w:t>-</w:t>
            </w:r>
            <w:bookmarkEnd w:id="5"/>
            <w:r w:rsidRPr="00C54177">
              <w:rPr>
                <w:rFonts w:ascii="Arial" w:eastAsia="Times New Roman" w:hAnsi="Arial" w:cs="Arial"/>
                <w:color w:val="000000"/>
                <w:sz w:val="20"/>
                <w:szCs w:val="20"/>
                <w:shd w:val="clear" w:color="auto" w:fill="FFFFFF"/>
                <w:lang w:val="vi-VN"/>
              </w:rPr>
              <w:t> UBND cấp huyện;</w:t>
            </w:r>
            <w:r w:rsidRPr="00C54177">
              <w:rPr>
                <w:rFonts w:ascii="Arial" w:eastAsia="Times New Roman" w:hAnsi="Arial" w:cs="Arial"/>
                <w:color w:val="000000"/>
                <w:sz w:val="20"/>
                <w:szCs w:val="20"/>
                <w:shd w:val="clear" w:color="auto" w:fill="FFFFFF"/>
                <w:lang w:val="vi-VN"/>
              </w:rPr>
              <w:br/>
              <w:t>- Lưu: VT, ...</w:t>
            </w:r>
          </w:p>
        </w:tc>
        <w:tc>
          <w:tcPr>
            <w:tcW w:w="4428" w:type="dxa"/>
            <w:shd w:val="clear" w:color="auto" w:fill="FFFFFF"/>
            <w:tcMar>
              <w:top w:w="0" w:type="dxa"/>
              <w:left w:w="108" w:type="dxa"/>
              <w:bottom w:w="0" w:type="dxa"/>
              <w:right w:w="108" w:type="dxa"/>
            </w:tcMar>
            <w:hideMark/>
          </w:tcPr>
          <w:p w:rsidR="00C54177" w:rsidRPr="00C54177" w:rsidRDefault="00C54177" w:rsidP="00C54177">
            <w:pPr>
              <w:spacing w:before="120" w:after="120" w:line="234" w:lineRule="atLeast"/>
              <w:jc w:val="center"/>
              <w:rPr>
                <w:rFonts w:ascii="Arial" w:eastAsia="Times New Roman" w:hAnsi="Arial" w:cs="Arial"/>
                <w:color w:val="000000"/>
                <w:sz w:val="18"/>
                <w:szCs w:val="18"/>
              </w:rPr>
            </w:pPr>
            <w:r w:rsidRPr="00C54177">
              <w:rPr>
                <w:rFonts w:ascii="Arial" w:eastAsia="Times New Roman" w:hAnsi="Arial" w:cs="Arial"/>
                <w:b/>
                <w:bCs/>
                <w:color w:val="000000"/>
                <w:sz w:val="20"/>
                <w:szCs w:val="20"/>
                <w:shd w:val="clear" w:color="auto" w:fill="FFFFFF"/>
                <w:lang w:val="vi-VN"/>
              </w:rPr>
              <w:t>THỦ TRƯỞNG</w:t>
            </w:r>
            <w:r w:rsidRPr="00C54177">
              <w:rPr>
                <w:rFonts w:ascii="Arial" w:eastAsia="Times New Roman" w:hAnsi="Arial" w:cs="Arial"/>
                <w:color w:val="000000"/>
                <w:sz w:val="20"/>
                <w:szCs w:val="20"/>
                <w:shd w:val="clear" w:color="auto" w:fill="FFFFFF"/>
                <w:lang w:val="vi-VN"/>
              </w:rPr>
              <w:br/>
            </w:r>
            <w:r w:rsidRPr="00C54177">
              <w:rPr>
                <w:rFonts w:ascii="Arial" w:eastAsia="Times New Roman" w:hAnsi="Arial" w:cs="Arial"/>
                <w:i/>
                <w:iCs/>
                <w:color w:val="000000"/>
                <w:sz w:val="20"/>
                <w:szCs w:val="20"/>
                <w:shd w:val="clear" w:color="auto" w:fill="FFFFFF"/>
                <w:lang w:val="vi-VN"/>
              </w:rPr>
              <w:t>(Ký tên, đóng dấu)</w:t>
            </w:r>
            <w:r w:rsidRPr="00C54177">
              <w:rPr>
                <w:rFonts w:ascii="Arial" w:eastAsia="Times New Roman" w:hAnsi="Arial" w:cs="Arial"/>
                <w:i/>
                <w:iCs/>
                <w:color w:val="000000"/>
                <w:sz w:val="20"/>
                <w:szCs w:val="20"/>
              </w:rPr>
              <w:br/>
            </w:r>
            <w:r w:rsidRPr="00C54177">
              <w:rPr>
                <w:rFonts w:ascii="Arial" w:eastAsia="Times New Roman" w:hAnsi="Arial" w:cs="Arial"/>
                <w:color w:val="000000"/>
                <w:sz w:val="20"/>
                <w:szCs w:val="20"/>
              </w:rPr>
              <w:br/>
            </w:r>
            <w:r w:rsidRPr="00C54177">
              <w:rPr>
                <w:rFonts w:ascii="Arial" w:eastAsia="Times New Roman" w:hAnsi="Arial" w:cs="Arial"/>
                <w:color w:val="000000"/>
                <w:sz w:val="20"/>
                <w:szCs w:val="20"/>
              </w:rPr>
              <w:br/>
            </w:r>
            <w:r w:rsidRPr="00C54177">
              <w:rPr>
                <w:rFonts w:ascii="Arial" w:eastAsia="Times New Roman" w:hAnsi="Arial" w:cs="Arial"/>
                <w:color w:val="000000"/>
                <w:sz w:val="20"/>
                <w:szCs w:val="20"/>
              </w:rPr>
              <w:br/>
            </w:r>
            <w:r w:rsidRPr="00C54177">
              <w:rPr>
                <w:rFonts w:ascii="Arial" w:eastAsia="Times New Roman" w:hAnsi="Arial" w:cs="Arial"/>
                <w:color w:val="000000"/>
                <w:sz w:val="20"/>
                <w:szCs w:val="20"/>
              </w:rPr>
              <w:br/>
            </w:r>
            <w:r w:rsidRPr="00C54177">
              <w:rPr>
                <w:rFonts w:ascii="Arial" w:eastAsia="Times New Roman" w:hAnsi="Arial" w:cs="Arial"/>
                <w:color w:val="000000"/>
                <w:sz w:val="20"/>
                <w:szCs w:val="20"/>
              </w:rPr>
              <w:br/>
            </w:r>
          </w:p>
        </w:tc>
      </w:tr>
    </w:tbl>
    <w:p w:rsidR="00C54177" w:rsidRPr="00C54177" w:rsidRDefault="00C54177" w:rsidP="00C54177">
      <w:pPr>
        <w:shd w:val="clear" w:color="auto" w:fill="FFFFFF"/>
        <w:spacing w:before="120" w:after="120" w:line="234" w:lineRule="atLeast"/>
        <w:rPr>
          <w:rFonts w:ascii="Arial" w:eastAsia="Times New Roman" w:hAnsi="Arial" w:cs="Arial"/>
          <w:color w:val="000000"/>
          <w:sz w:val="18"/>
          <w:szCs w:val="18"/>
        </w:rPr>
      </w:pPr>
      <w:r w:rsidRPr="00C54177">
        <w:rPr>
          <w:rFonts w:ascii="Arial" w:eastAsia="Times New Roman" w:hAnsi="Arial" w:cs="Arial"/>
          <w:color w:val="000000"/>
          <w:sz w:val="20"/>
          <w:szCs w:val="20"/>
          <w:shd w:val="clear" w:color="auto" w:fill="FFFFFF"/>
        </w:rPr>
        <w:t>(1)</w:t>
      </w:r>
      <w:r w:rsidRPr="00C54177">
        <w:rPr>
          <w:rFonts w:ascii="Arial" w:eastAsia="Times New Roman" w:hAnsi="Arial" w:cs="Arial"/>
          <w:color w:val="000000"/>
          <w:sz w:val="20"/>
          <w:szCs w:val="20"/>
          <w:shd w:val="clear" w:color="auto" w:fill="FFFFFF"/>
          <w:lang w:val="vi-VN"/>
        </w:rPr>
        <w:t>: Tên cơ sở được đánh giá giám sát.</w:t>
      </w:r>
    </w:p>
    <w:p w:rsidR="00C54177" w:rsidRPr="00C54177" w:rsidRDefault="00C54177" w:rsidP="00C54177">
      <w:pPr>
        <w:shd w:val="clear" w:color="auto" w:fill="FFFFFF"/>
        <w:spacing w:before="120" w:after="120" w:line="234" w:lineRule="atLeast"/>
        <w:rPr>
          <w:rFonts w:ascii="Arial" w:eastAsia="Times New Roman" w:hAnsi="Arial" w:cs="Arial"/>
          <w:color w:val="000000"/>
          <w:sz w:val="18"/>
          <w:szCs w:val="18"/>
        </w:rPr>
      </w:pPr>
      <w:r w:rsidRPr="00C54177">
        <w:rPr>
          <w:rFonts w:ascii="Arial" w:eastAsia="Times New Roman" w:hAnsi="Arial" w:cs="Arial"/>
          <w:color w:val="000000"/>
          <w:sz w:val="20"/>
          <w:szCs w:val="20"/>
          <w:shd w:val="clear" w:color="auto" w:fill="FFFFFF"/>
        </w:rPr>
        <w:t>(2)</w:t>
      </w:r>
      <w:r w:rsidRPr="00C54177">
        <w:rPr>
          <w:rFonts w:ascii="Arial" w:eastAsia="Times New Roman" w:hAnsi="Arial" w:cs="Arial"/>
          <w:color w:val="000000"/>
          <w:sz w:val="20"/>
          <w:szCs w:val="20"/>
          <w:shd w:val="clear" w:color="auto" w:fill="FFFFFF"/>
          <w:lang w:val="vi-VN"/>
        </w:rPr>
        <w:t>: Tên cơ quan cấp Giấy chứng nhận đủ điều kiện chăn nuôi.</w:t>
      </w:r>
    </w:p>
    <w:p w:rsidR="00672D0B" w:rsidRDefault="00C54177"/>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77"/>
    <w:rsid w:val="007224A8"/>
    <w:rsid w:val="00A43453"/>
    <w:rsid w:val="00C5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C99D0-AC65-4D19-85FB-F54A5135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1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inh-vuc-khac/nghi-dinh-13-2020-nd-cp-huong-dan-luat-chan-nuoi-433295.aspx" TargetMode="External"/><Relationship Id="rId4" Type="http://schemas.openxmlformats.org/officeDocument/2006/relationships/hyperlink" Target="https://thuvienphapluat.vn/van-ban/linh-vuc-khac/nghi-dinh-13-2020-nd-cp-huong-dan-luat-chan-nuoi-4332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2022-07-15T04:40:00Z</dcterms:created>
  <dcterms:modified xsi:type="dcterms:W3CDTF">2022-07-15T04:41:00Z</dcterms:modified>
</cp:coreProperties>
</file>