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B" w:rsidRPr="0080131B" w:rsidRDefault="0080131B" w:rsidP="008013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131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</w:p>
    <w:p w:rsidR="0080131B" w:rsidRPr="0080131B" w:rsidRDefault="0080131B" w:rsidP="008013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131B">
        <w:rPr>
          <w:rFonts w:ascii="Arial" w:eastAsia="Times New Roman" w:hAnsi="Arial" w:cs="Arial"/>
          <w:color w:val="000000"/>
          <w:sz w:val="18"/>
          <w:szCs w:val="18"/>
        </w:rPr>
        <w:t>MỨC HƯỞNG TRỢ CẤP ƯU ĐÃI HẰNG THÁNG ĐỐI VỚI THƯƠNG BINH, NGƯỜI HƯỞNG CHÍNH SÁCH NHƯ THƯƠNG BINH</w:t>
      </w:r>
      <w:r w:rsidRPr="0080131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0131B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 định số 55/2023/NĐ-CP ngày 21 tháng 7 năm 2023 của Chính phủ)</w:t>
      </w:r>
    </w:p>
    <w:p w:rsidR="0080131B" w:rsidRPr="0080131B" w:rsidRDefault="0080131B" w:rsidP="0080131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80131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 tính: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670"/>
        <w:gridCol w:w="1813"/>
        <w:gridCol w:w="1112"/>
        <w:gridCol w:w="1669"/>
        <w:gridCol w:w="1948"/>
      </w:tblGrid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2.702.000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2.766.000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1.513.000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2.829.000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2.965.000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1.712.000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3.031.000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1.777.000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3.095.000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3.161.000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1.908.000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3.229.000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3.293.000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2.041.000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3.361.000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3.427.000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3.490.000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2.240.000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3.557.000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2.308.000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3.624.000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2.371.000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3.691.000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2.435.000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3.753.000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3.821.000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3.889.000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3.953.000</w:t>
            </w:r>
          </w:p>
        </w:tc>
      </w:tr>
    </w:tbl>
    <w:p w:rsidR="0080131B" w:rsidRPr="0080131B" w:rsidRDefault="0080131B" w:rsidP="008013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131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1670"/>
        <w:gridCol w:w="1813"/>
        <w:gridCol w:w="1112"/>
        <w:gridCol w:w="1669"/>
        <w:gridCol w:w="1948"/>
      </w:tblGrid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STT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Tỷ lệ tổn thương cơ thể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Mức hưởng trợ cấp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4.016.000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5.335.000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5.403.000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4.148.000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4.216.000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5.532.000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4.281.000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5.601.000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4.349.000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5.664.000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4.414.000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5.728.000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4.481.000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5.796.000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4.547.000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5.865.000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4.611.000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5.932.000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4.674.000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5.994.000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6.059.000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4.812.000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6.127.000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6.189.000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6.260.000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5.007.000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6.324.000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6.388.000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5.136.000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6.456.000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5.203.000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6.522.000</w:t>
            </w:r>
          </w:p>
        </w:tc>
      </w:tr>
      <w:tr w:rsidR="0080131B" w:rsidRPr="0080131B" w:rsidTr="0080131B">
        <w:trPr>
          <w:tblCellSpacing w:w="0" w:type="dxa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5.269.000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0131B" w:rsidRPr="0080131B" w:rsidRDefault="0080131B" w:rsidP="0080131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013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6.589.000</w:t>
            </w:r>
          </w:p>
        </w:tc>
      </w:tr>
    </w:tbl>
    <w:p w:rsidR="0080131B" w:rsidRPr="0080131B" w:rsidRDefault="0080131B" w:rsidP="0080131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0131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61DCF" w:rsidRDefault="00D61DCF"/>
    <w:p w:rsidR="0080131B" w:rsidRDefault="0080131B">
      <w:bookmarkStart w:id="0" w:name="_GoBack"/>
      <w:bookmarkEnd w:id="0"/>
    </w:p>
    <w:sectPr w:rsidR="0080131B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1B"/>
    <w:rsid w:val="001C3441"/>
    <w:rsid w:val="00231EC8"/>
    <w:rsid w:val="0027592C"/>
    <w:rsid w:val="00707D37"/>
    <w:rsid w:val="0080131B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7C8F2E-9C65-465B-92C9-142E89A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2023-07-24T00:55:00Z</dcterms:created>
  <dcterms:modified xsi:type="dcterms:W3CDTF">2023-07-24T00:56:00Z</dcterms:modified>
</cp:coreProperties>
</file>